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7026CD" w:rsidRDefault="003C6034" w:rsidP="00CC1F3B">
      <w:pPr>
        <w:pStyle w:val="TitlePageOrigin"/>
        <w:rPr>
          <w:color w:val="auto"/>
        </w:rPr>
      </w:pPr>
      <w:r w:rsidRPr="007026CD">
        <w:rPr>
          <w:caps w:val="0"/>
          <w:color w:val="auto"/>
        </w:rPr>
        <w:t>WEST VIRGINIA LEGISLATURE</w:t>
      </w:r>
    </w:p>
    <w:p w14:paraId="79BAFCE4" w14:textId="6F91B83E" w:rsidR="00CD36CF" w:rsidRPr="007026CD" w:rsidRDefault="00CD36CF" w:rsidP="00CC1F3B">
      <w:pPr>
        <w:pStyle w:val="TitlePageSession"/>
        <w:rPr>
          <w:color w:val="auto"/>
        </w:rPr>
      </w:pPr>
      <w:r w:rsidRPr="007026CD">
        <w:rPr>
          <w:color w:val="auto"/>
        </w:rPr>
        <w:t>20</w:t>
      </w:r>
      <w:r w:rsidR="00EC5E63" w:rsidRPr="007026CD">
        <w:rPr>
          <w:color w:val="auto"/>
        </w:rPr>
        <w:t>2</w:t>
      </w:r>
      <w:r w:rsidR="00C62327" w:rsidRPr="007026CD">
        <w:rPr>
          <w:color w:val="auto"/>
        </w:rPr>
        <w:t>4</w:t>
      </w:r>
      <w:r w:rsidRPr="007026CD">
        <w:rPr>
          <w:color w:val="auto"/>
        </w:rPr>
        <w:t xml:space="preserve"> </w:t>
      </w:r>
      <w:r w:rsidR="003C6034" w:rsidRPr="007026CD">
        <w:rPr>
          <w:caps w:val="0"/>
          <w:color w:val="auto"/>
        </w:rPr>
        <w:t>REGULAR SESSION</w:t>
      </w:r>
    </w:p>
    <w:p w14:paraId="1584A37A" w14:textId="77777777" w:rsidR="00CD36CF" w:rsidRPr="007026CD" w:rsidRDefault="00FC075C"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7026CD">
            <w:rPr>
              <w:color w:val="auto"/>
            </w:rPr>
            <w:t>Introduced</w:t>
          </w:r>
        </w:sdtContent>
      </w:sdt>
    </w:p>
    <w:p w14:paraId="1C80417C" w14:textId="318B65C7" w:rsidR="00CD36CF" w:rsidRPr="007026CD" w:rsidRDefault="00FC075C"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7026CD">
            <w:rPr>
              <w:color w:val="auto"/>
            </w:rPr>
            <w:t>House</w:t>
          </w:r>
        </w:sdtContent>
      </w:sdt>
      <w:r w:rsidR="00303684" w:rsidRPr="007026CD">
        <w:rPr>
          <w:color w:val="auto"/>
        </w:rPr>
        <w:t xml:space="preserve"> </w:t>
      </w:r>
      <w:r w:rsidR="00CD36CF" w:rsidRPr="007026CD">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5636</w:t>
          </w:r>
        </w:sdtContent>
      </w:sdt>
    </w:p>
    <w:p w14:paraId="7F5CF46E" w14:textId="72F940F3" w:rsidR="00CD36CF" w:rsidRPr="007026CD" w:rsidRDefault="00CD36CF" w:rsidP="00CC1F3B">
      <w:pPr>
        <w:pStyle w:val="Sponsors"/>
        <w:rPr>
          <w:color w:val="auto"/>
        </w:rPr>
      </w:pPr>
      <w:r w:rsidRPr="007026CD">
        <w:rPr>
          <w:color w:val="auto"/>
        </w:rPr>
        <w:t xml:space="preserve">By </w:t>
      </w:r>
      <w:sdt>
        <w:sdtPr>
          <w:rPr>
            <w:color w:val="auto"/>
          </w:rPr>
          <w:tag w:val="Sponsors"/>
          <w:id w:val="1589585889"/>
          <w:placeholder>
            <w:docPart w:val="B0E216789E8949A09225E2F91E006013"/>
          </w:placeholder>
          <w:text w:multiLine="1"/>
        </w:sdtPr>
        <w:sdtEndPr/>
        <w:sdtContent>
          <w:r w:rsidR="004E7BF2" w:rsidRPr="007026CD">
            <w:rPr>
              <w:color w:val="auto"/>
            </w:rPr>
            <w:t>Delegate Lewis</w:t>
          </w:r>
        </w:sdtContent>
      </w:sdt>
    </w:p>
    <w:p w14:paraId="2C1A1D9E" w14:textId="78298986" w:rsidR="00E831B3" w:rsidRPr="007026CD" w:rsidRDefault="00CD36CF" w:rsidP="00CC1F3B">
      <w:pPr>
        <w:pStyle w:val="References"/>
        <w:rPr>
          <w:color w:val="auto"/>
        </w:rPr>
      </w:pPr>
      <w:r w:rsidRPr="007026CD">
        <w:rPr>
          <w:color w:val="auto"/>
        </w:rPr>
        <w:t>[</w:t>
      </w:r>
      <w:sdt>
        <w:sdtPr>
          <w:rPr>
            <w:color w:val="auto"/>
          </w:rPr>
          <w:tag w:val="References"/>
          <w:id w:val="-1043047873"/>
          <w:placeholder>
            <w:docPart w:val="C90F1BEC089F4A3C9AB606957A043A01"/>
          </w:placeholder>
          <w:text w:multiLine="1"/>
        </w:sdtPr>
        <w:sdtEndPr/>
        <w:sdtContent>
          <w:r w:rsidR="00FC075C">
            <w:rPr>
              <w:color w:val="auto"/>
            </w:rPr>
            <w:t>Introduced February 12, 2024; Referred to the Committee on Jails and Prisons then the Judiciary</w:t>
          </w:r>
        </w:sdtContent>
      </w:sdt>
      <w:r w:rsidRPr="007026CD">
        <w:rPr>
          <w:color w:val="auto"/>
        </w:rPr>
        <w:t>]</w:t>
      </w:r>
    </w:p>
    <w:p w14:paraId="00EF0168" w14:textId="61812F6C" w:rsidR="00303684" w:rsidRPr="007026CD" w:rsidRDefault="0000526A" w:rsidP="00CC1F3B">
      <w:pPr>
        <w:pStyle w:val="TitleSection"/>
        <w:rPr>
          <w:color w:val="auto"/>
        </w:rPr>
      </w:pPr>
      <w:r w:rsidRPr="007026CD">
        <w:rPr>
          <w:color w:val="auto"/>
        </w:rPr>
        <w:lastRenderedPageBreak/>
        <w:t>A BILL</w:t>
      </w:r>
      <w:r w:rsidR="00E73B27" w:rsidRPr="007026CD">
        <w:rPr>
          <w:color w:val="auto"/>
        </w:rPr>
        <w:t xml:space="preserve"> to amend and reenact §15A-4A-1, §15A-4A-</w:t>
      </w:r>
      <w:r w:rsidR="00FD2A17" w:rsidRPr="007026CD">
        <w:rPr>
          <w:color w:val="auto"/>
        </w:rPr>
        <w:t>3</w:t>
      </w:r>
      <w:r w:rsidR="00E73B27" w:rsidRPr="007026CD">
        <w:rPr>
          <w:color w:val="auto"/>
        </w:rPr>
        <w:t>,</w:t>
      </w:r>
      <w:r w:rsidR="004E7BF2" w:rsidRPr="007026CD">
        <w:rPr>
          <w:color w:val="auto"/>
        </w:rPr>
        <w:t xml:space="preserve"> §15A-4</w:t>
      </w:r>
      <w:r w:rsidR="00857F66" w:rsidRPr="007026CD">
        <w:rPr>
          <w:color w:val="auto"/>
        </w:rPr>
        <w:t>A</w:t>
      </w:r>
      <w:r w:rsidR="004E7BF2" w:rsidRPr="007026CD">
        <w:rPr>
          <w:color w:val="auto"/>
        </w:rPr>
        <w:t>-4,</w:t>
      </w:r>
      <w:r w:rsidR="00FD2A17" w:rsidRPr="007026CD">
        <w:rPr>
          <w:color w:val="auto"/>
        </w:rPr>
        <w:t xml:space="preserve"> a</w:t>
      </w:r>
      <w:r w:rsidR="00E5626A" w:rsidRPr="007026CD">
        <w:rPr>
          <w:color w:val="auto"/>
        </w:rPr>
        <w:t>n</w:t>
      </w:r>
      <w:r w:rsidR="00FD2A17" w:rsidRPr="007026CD">
        <w:rPr>
          <w:color w:val="auto"/>
        </w:rPr>
        <w:t>d</w:t>
      </w:r>
      <w:r w:rsidR="00E73B27" w:rsidRPr="007026CD">
        <w:rPr>
          <w:color w:val="auto"/>
        </w:rPr>
        <w:t xml:space="preserve"> §15A-4A-</w:t>
      </w:r>
      <w:r w:rsidR="00857F66" w:rsidRPr="007026CD">
        <w:rPr>
          <w:color w:val="auto"/>
        </w:rPr>
        <w:t>5</w:t>
      </w:r>
      <w:r w:rsidR="00FD2A17" w:rsidRPr="007026CD">
        <w:rPr>
          <w:color w:val="auto"/>
        </w:rPr>
        <w:t xml:space="preserve"> of </w:t>
      </w:r>
      <w:r w:rsidR="00E73B27" w:rsidRPr="007026CD">
        <w:rPr>
          <w:color w:val="auto"/>
        </w:rPr>
        <w:t>the Code of West Virginia, 1931, as amended</w:t>
      </w:r>
      <w:r w:rsidR="00653A94" w:rsidRPr="007026CD">
        <w:rPr>
          <w:color w:val="auto"/>
        </w:rPr>
        <w:t>;</w:t>
      </w:r>
      <w:r w:rsidR="00E73B27" w:rsidRPr="007026CD">
        <w:rPr>
          <w:color w:val="auto"/>
        </w:rPr>
        <w:t xml:space="preserve"> </w:t>
      </w:r>
      <w:r w:rsidR="00FD2A17" w:rsidRPr="007026CD">
        <w:rPr>
          <w:color w:val="auto"/>
        </w:rPr>
        <w:t>and to further amend said code by repealing §15A-4A</w:t>
      </w:r>
      <w:r w:rsidR="00857F66" w:rsidRPr="007026CD">
        <w:rPr>
          <w:color w:val="auto"/>
        </w:rPr>
        <w:t>-</w:t>
      </w:r>
      <w:r w:rsidR="00FD2A17" w:rsidRPr="007026CD">
        <w:rPr>
          <w:color w:val="auto"/>
        </w:rPr>
        <w:t>7</w:t>
      </w:r>
      <w:r w:rsidR="00653A94" w:rsidRPr="007026CD">
        <w:rPr>
          <w:color w:val="auto"/>
        </w:rPr>
        <w:t>,</w:t>
      </w:r>
      <w:r w:rsidR="00FD2A17" w:rsidRPr="007026CD">
        <w:rPr>
          <w:color w:val="auto"/>
        </w:rPr>
        <w:t xml:space="preserve"> all </w:t>
      </w:r>
      <w:r w:rsidR="00E73B27" w:rsidRPr="007026CD">
        <w:rPr>
          <w:color w:val="auto"/>
        </w:rPr>
        <w:t xml:space="preserve">relating to </w:t>
      </w:r>
      <w:r w:rsidR="00515F11" w:rsidRPr="007026CD">
        <w:rPr>
          <w:color w:val="auto"/>
        </w:rPr>
        <w:t>facilitating the</w:t>
      </w:r>
      <w:r w:rsidR="0057268D" w:rsidRPr="007026CD">
        <w:rPr>
          <w:color w:val="auto"/>
        </w:rPr>
        <w:t xml:space="preserve"> successful</w:t>
      </w:r>
      <w:r w:rsidR="00515F11" w:rsidRPr="007026CD">
        <w:rPr>
          <w:color w:val="auto"/>
        </w:rPr>
        <w:t xml:space="preserve"> </w:t>
      </w:r>
      <w:r w:rsidR="00E73B27" w:rsidRPr="007026CD">
        <w:rPr>
          <w:color w:val="auto"/>
        </w:rPr>
        <w:t>transitioning</w:t>
      </w:r>
      <w:r w:rsidR="006A62FA" w:rsidRPr="007026CD">
        <w:rPr>
          <w:color w:val="auto"/>
        </w:rPr>
        <w:t xml:space="preserve"> of</w:t>
      </w:r>
      <w:r w:rsidR="00515F11" w:rsidRPr="007026CD">
        <w:rPr>
          <w:color w:val="auto"/>
        </w:rPr>
        <w:t xml:space="preserve"> </w:t>
      </w:r>
      <w:r w:rsidR="006609EC" w:rsidRPr="007026CD">
        <w:rPr>
          <w:color w:val="auto"/>
        </w:rPr>
        <w:t>offenders</w:t>
      </w:r>
      <w:r w:rsidR="00E73B27" w:rsidRPr="007026CD">
        <w:rPr>
          <w:color w:val="auto"/>
        </w:rPr>
        <w:t xml:space="preserve"> back into society</w:t>
      </w:r>
      <w:r w:rsidR="0057268D" w:rsidRPr="007026CD">
        <w:rPr>
          <w:color w:val="auto"/>
        </w:rPr>
        <w:t>; establishing a statewide work release program</w:t>
      </w:r>
      <w:r w:rsidR="00C87EB2" w:rsidRPr="007026CD">
        <w:rPr>
          <w:color w:val="auto"/>
        </w:rPr>
        <w:t>;</w:t>
      </w:r>
      <w:r w:rsidR="0057268D" w:rsidRPr="007026CD">
        <w:rPr>
          <w:color w:val="auto"/>
        </w:rPr>
        <w:t xml:space="preserve"> and requiring certain </w:t>
      </w:r>
      <w:r w:rsidR="006609EC" w:rsidRPr="007026CD">
        <w:rPr>
          <w:color w:val="auto"/>
        </w:rPr>
        <w:t>offender</w:t>
      </w:r>
      <w:r w:rsidR="0057268D" w:rsidRPr="007026CD">
        <w:rPr>
          <w:color w:val="auto"/>
        </w:rPr>
        <w:t>s to develop and complete a program to facilitate his or her successful transition back into society.</w:t>
      </w:r>
    </w:p>
    <w:p w14:paraId="6C159F70" w14:textId="77777777" w:rsidR="00303684" w:rsidRPr="007026CD" w:rsidRDefault="00303684" w:rsidP="00CC1F3B">
      <w:pPr>
        <w:pStyle w:val="EnactingClause"/>
        <w:rPr>
          <w:color w:val="auto"/>
        </w:rPr>
      </w:pPr>
      <w:r w:rsidRPr="007026CD">
        <w:rPr>
          <w:color w:val="auto"/>
        </w:rPr>
        <w:t>Be it enacted by the Legislature of West Virginia:</w:t>
      </w:r>
    </w:p>
    <w:p w14:paraId="14926F6C" w14:textId="77777777" w:rsidR="003C6034" w:rsidRPr="007026CD" w:rsidRDefault="003C6034" w:rsidP="00CC1F3B">
      <w:pPr>
        <w:pStyle w:val="EnactingClause"/>
        <w:rPr>
          <w:color w:val="auto"/>
        </w:rPr>
        <w:sectPr w:rsidR="003C6034" w:rsidRPr="007026CD" w:rsidSect="00AE5A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D84EA5" w14:textId="600B6715" w:rsidR="00E73B27" w:rsidRPr="007026CD" w:rsidRDefault="00E73B27" w:rsidP="00F74DAF">
      <w:pPr>
        <w:pStyle w:val="ArticleHeading"/>
        <w:rPr>
          <w:color w:val="auto"/>
          <w:u w:val="single"/>
        </w:rPr>
      </w:pPr>
      <w:r w:rsidRPr="007026CD">
        <w:rPr>
          <w:color w:val="auto"/>
        </w:rPr>
        <w:t xml:space="preserve">ARTICLE 4A. </w:t>
      </w:r>
      <w:r w:rsidRPr="007026CD">
        <w:rPr>
          <w:strike/>
          <w:color w:val="auto"/>
        </w:rPr>
        <w:t>EXPANDED</w:t>
      </w:r>
      <w:r w:rsidRPr="007026CD">
        <w:rPr>
          <w:color w:val="auto"/>
        </w:rPr>
        <w:t xml:space="preserve"> </w:t>
      </w:r>
      <w:r w:rsidRPr="007026CD">
        <w:rPr>
          <w:strike/>
          <w:color w:val="auto"/>
        </w:rPr>
        <w:t>WORK RELEASE PILOT PROGRAM</w:t>
      </w:r>
      <w:r w:rsidR="002E5CB5" w:rsidRPr="007026CD">
        <w:rPr>
          <w:color w:val="auto"/>
        </w:rPr>
        <w:t xml:space="preserve"> </w:t>
      </w:r>
      <w:r w:rsidR="002E5CB5" w:rsidRPr="007026CD">
        <w:rPr>
          <w:color w:val="auto"/>
          <w:u w:val="single"/>
        </w:rPr>
        <w:t xml:space="preserve">FACILITATION OF </w:t>
      </w:r>
      <w:r w:rsidR="001666E2" w:rsidRPr="007026CD">
        <w:rPr>
          <w:color w:val="auto"/>
          <w:u w:val="single"/>
        </w:rPr>
        <w:t xml:space="preserve">CRIMINAL </w:t>
      </w:r>
      <w:r w:rsidR="006A62FA" w:rsidRPr="007026CD">
        <w:rPr>
          <w:color w:val="auto"/>
          <w:u w:val="single"/>
        </w:rPr>
        <w:t>OFFENDER</w:t>
      </w:r>
      <w:r w:rsidR="00F74DAF" w:rsidRPr="007026CD">
        <w:rPr>
          <w:color w:val="auto"/>
          <w:u w:val="single"/>
        </w:rPr>
        <w:t>'S SUCCESSFUL</w:t>
      </w:r>
      <w:r w:rsidR="006A62FA" w:rsidRPr="007026CD">
        <w:rPr>
          <w:color w:val="auto"/>
          <w:u w:val="single"/>
        </w:rPr>
        <w:t xml:space="preserve"> </w:t>
      </w:r>
      <w:r w:rsidR="00F51935" w:rsidRPr="007026CD">
        <w:rPr>
          <w:color w:val="auto"/>
          <w:u w:val="single"/>
        </w:rPr>
        <w:t xml:space="preserve">RETURN </w:t>
      </w:r>
      <w:r w:rsidR="002E5CB5" w:rsidRPr="007026CD">
        <w:rPr>
          <w:color w:val="auto"/>
          <w:u w:val="single"/>
        </w:rPr>
        <w:t>TO SOCIETY</w:t>
      </w:r>
      <w:r w:rsidR="007026CD" w:rsidRPr="007026CD">
        <w:rPr>
          <w:color w:val="auto"/>
          <w:u w:val="single"/>
        </w:rPr>
        <w:t>.</w:t>
      </w:r>
    </w:p>
    <w:p w14:paraId="4223A534" w14:textId="77777777" w:rsidR="00E73B27" w:rsidRPr="007026CD" w:rsidRDefault="00E73B27" w:rsidP="00FF5E10">
      <w:pPr>
        <w:pStyle w:val="SectionHeading"/>
        <w:rPr>
          <w:color w:val="auto"/>
        </w:rPr>
        <w:sectPr w:rsidR="00E73B27" w:rsidRPr="007026CD" w:rsidSect="00AE5AB8">
          <w:type w:val="continuous"/>
          <w:pgSz w:w="12240" w:h="15840" w:code="1"/>
          <w:pgMar w:top="1440" w:right="1440" w:bottom="1440" w:left="1440" w:header="720" w:footer="720" w:gutter="0"/>
          <w:lnNumType w:countBy="1" w:restart="newSection"/>
          <w:cols w:space="720"/>
          <w:titlePg/>
          <w:docGrid w:linePitch="360"/>
        </w:sectPr>
      </w:pPr>
      <w:r w:rsidRPr="007026CD">
        <w:rPr>
          <w:color w:val="auto"/>
        </w:rPr>
        <w:t xml:space="preserve">§15A-4A-1. Purpose of article and legislative findings. </w:t>
      </w:r>
    </w:p>
    <w:p w14:paraId="6C859248" w14:textId="62EC0698" w:rsidR="00E73B27" w:rsidRPr="007026CD" w:rsidRDefault="00E73B27" w:rsidP="00FF5E10">
      <w:pPr>
        <w:pStyle w:val="SectionBody"/>
        <w:rPr>
          <w:color w:val="auto"/>
        </w:rPr>
      </w:pPr>
      <w:r w:rsidRPr="007026CD">
        <w:rPr>
          <w:color w:val="auto"/>
        </w:rPr>
        <w:t xml:space="preserve">(a) The purpose of this article is </w:t>
      </w:r>
      <w:r w:rsidRPr="007026CD">
        <w:rPr>
          <w:strike/>
          <w:color w:val="auto"/>
        </w:rPr>
        <w:t>to</w:t>
      </w:r>
      <w:r w:rsidRPr="007026CD">
        <w:rPr>
          <w:color w:val="auto"/>
        </w:rPr>
        <w:t xml:space="preserve"> </w:t>
      </w:r>
      <w:r w:rsidRPr="007026CD">
        <w:rPr>
          <w:strike/>
          <w:color w:val="auto"/>
        </w:rPr>
        <w:t>establish an expanded required work release</w:t>
      </w:r>
      <w:r w:rsidRPr="007026CD">
        <w:rPr>
          <w:color w:val="auto"/>
        </w:rPr>
        <w:t xml:space="preserve"> </w:t>
      </w:r>
      <w:r w:rsidRPr="007026CD">
        <w:rPr>
          <w:strike/>
          <w:color w:val="auto"/>
        </w:rPr>
        <w:t>pilot program</w:t>
      </w:r>
      <w:r w:rsidR="006245A7" w:rsidRPr="007026CD">
        <w:rPr>
          <w:color w:val="auto"/>
        </w:rPr>
        <w:t xml:space="preserve"> </w:t>
      </w:r>
      <w:r w:rsidR="00F51935" w:rsidRPr="007026CD">
        <w:rPr>
          <w:color w:val="auto"/>
          <w:u w:val="single"/>
        </w:rPr>
        <w:t>to</w:t>
      </w:r>
      <w:r w:rsidR="006245A7" w:rsidRPr="007026CD">
        <w:rPr>
          <w:color w:val="auto"/>
          <w:u w:val="single"/>
        </w:rPr>
        <w:t xml:space="preserve"> </w:t>
      </w:r>
      <w:r w:rsidR="003A26FC" w:rsidRPr="007026CD">
        <w:rPr>
          <w:color w:val="auto"/>
          <w:u w:val="single"/>
        </w:rPr>
        <w:t xml:space="preserve">create </w:t>
      </w:r>
      <w:r w:rsidR="00874089" w:rsidRPr="007026CD">
        <w:rPr>
          <w:color w:val="auto"/>
          <w:u w:val="single"/>
        </w:rPr>
        <w:t>pathways for</w:t>
      </w:r>
      <w:r w:rsidR="00771AD0" w:rsidRPr="007026CD">
        <w:rPr>
          <w:color w:val="auto"/>
          <w:u w:val="single"/>
        </w:rPr>
        <w:t xml:space="preserve"> </w:t>
      </w:r>
      <w:r w:rsidR="006609EC" w:rsidRPr="007026CD">
        <w:rPr>
          <w:color w:val="auto"/>
          <w:u w:val="single"/>
        </w:rPr>
        <w:t>offenders</w:t>
      </w:r>
      <w:r w:rsidR="00771AD0" w:rsidRPr="007026CD">
        <w:rPr>
          <w:color w:val="auto"/>
          <w:u w:val="single"/>
        </w:rPr>
        <w:t xml:space="preserve"> to have successful reentry into society </w:t>
      </w:r>
      <w:r w:rsidR="00C86EC2" w:rsidRPr="007026CD">
        <w:rPr>
          <w:color w:val="auto"/>
          <w:u w:val="single"/>
        </w:rPr>
        <w:t>and</w:t>
      </w:r>
      <w:r w:rsidR="00771AD0" w:rsidRPr="007026CD">
        <w:rPr>
          <w:color w:val="auto"/>
          <w:u w:val="single"/>
        </w:rPr>
        <w:t xml:space="preserve"> </w:t>
      </w:r>
      <w:r w:rsidR="009E50CC" w:rsidRPr="007026CD">
        <w:rPr>
          <w:color w:val="auto"/>
          <w:u w:val="single"/>
        </w:rPr>
        <w:t xml:space="preserve">reduce </w:t>
      </w:r>
      <w:r w:rsidR="00E36E53" w:rsidRPr="007026CD">
        <w:rPr>
          <w:color w:val="auto"/>
          <w:u w:val="single"/>
        </w:rPr>
        <w:t>recidivism by</w:t>
      </w:r>
      <w:r w:rsidR="009E50CC" w:rsidRPr="007026CD">
        <w:rPr>
          <w:color w:val="auto"/>
          <w:u w:val="single"/>
        </w:rPr>
        <w:t xml:space="preserve"> </w:t>
      </w:r>
      <w:r w:rsidR="00C86EC2" w:rsidRPr="007026CD">
        <w:rPr>
          <w:color w:val="auto"/>
          <w:u w:val="single"/>
        </w:rPr>
        <w:t>offenders</w:t>
      </w:r>
      <w:r w:rsidR="007A004B" w:rsidRPr="007026CD">
        <w:rPr>
          <w:color w:val="auto"/>
          <w:u w:val="single"/>
        </w:rPr>
        <w:t>.</w:t>
      </w:r>
      <w:r w:rsidR="00217FC7" w:rsidRPr="007026CD">
        <w:rPr>
          <w:color w:val="auto"/>
          <w:u w:val="single"/>
        </w:rPr>
        <w:t xml:space="preserve"> </w:t>
      </w:r>
      <w:r w:rsidRPr="007026CD">
        <w:rPr>
          <w:color w:val="auto"/>
        </w:rPr>
        <w:t xml:space="preserve"> </w:t>
      </w:r>
      <w:r w:rsidRPr="007026CD">
        <w:rPr>
          <w:strike/>
          <w:color w:val="auto"/>
        </w:rPr>
        <w:t>in no more than five locations in this state</w:t>
      </w:r>
      <w:r w:rsidRPr="007026CD">
        <w:rPr>
          <w:color w:val="auto"/>
        </w:rPr>
        <w:t xml:space="preserve">. </w:t>
      </w:r>
    </w:p>
    <w:p w14:paraId="5B49BE8E" w14:textId="796675FE" w:rsidR="00E73B27" w:rsidRPr="007026CD" w:rsidRDefault="00E73B27" w:rsidP="00FF5E10">
      <w:pPr>
        <w:pStyle w:val="SectionBody"/>
        <w:rPr>
          <w:color w:val="auto"/>
        </w:rPr>
      </w:pPr>
      <w:r w:rsidRPr="007026CD">
        <w:rPr>
          <w:color w:val="auto"/>
        </w:rPr>
        <w:t>(b) The Legislature finds that the primary reasons for requiring participation in a work release program</w:t>
      </w:r>
      <w:r w:rsidR="004C61DF" w:rsidRPr="007026CD">
        <w:rPr>
          <w:color w:val="auto"/>
        </w:rPr>
        <w:t xml:space="preserve"> </w:t>
      </w:r>
      <w:r w:rsidR="004C61DF" w:rsidRPr="007026CD">
        <w:rPr>
          <w:color w:val="auto"/>
          <w:u w:val="single"/>
        </w:rPr>
        <w:t>and</w:t>
      </w:r>
      <w:r w:rsidR="001F2EDB" w:rsidRPr="007026CD">
        <w:rPr>
          <w:color w:val="auto"/>
          <w:u w:val="single"/>
        </w:rPr>
        <w:t xml:space="preserve"> other programs that are designed</w:t>
      </w:r>
      <w:r w:rsidRPr="007026CD">
        <w:rPr>
          <w:strike/>
          <w:color w:val="auto"/>
        </w:rPr>
        <w:t xml:space="preserve"> are </w:t>
      </w:r>
      <w:r w:rsidRPr="007026CD">
        <w:rPr>
          <w:color w:val="auto"/>
        </w:rPr>
        <w:t>to increase public protection while aiding the transition of the offender back into the community where he or she will be going with or without work release program participation.  Participating in work release</w:t>
      </w:r>
      <w:r w:rsidR="00B8545F" w:rsidRPr="007026CD">
        <w:rPr>
          <w:color w:val="auto"/>
        </w:rPr>
        <w:t xml:space="preserve">, </w:t>
      </w:r>
      <w:r w:rsidR="00B8545F" w:rsidRPr="007026CD">
        <w:rPr>
          <w:color w:val="auto"/>
          <w:u w:val="single"/>
        </w:rPr>
        <w:t>receiving drug</w:t>
      </w:r>
      <w:r w:rsidR="00C86EC2" w:rsidRPr="007026CD">
        <w:rPr>
          <w:color w:val="auto"/>
          <w:u w:val="single"/>
        </w:rPr>
        <w:t>,</w:t>
      </w:r>
      <w:r w:rsidR="00B8545F" w:rsidRPr="007026CD">
        <w:rPr>
          <w:color w:val="auto"/>
          <w:u w:val="single"/>
        </w:rPr>
        <w:t xml:space="preserve"> </w:t>
      </w:r>
      <w:r w:rsidR="00A568A1" w:rsidRPr="007026CD">
        <w:rPr>
          <w:color w:val="auto"/>
          <w:u w:val="single"/>
        </w:rPr>
        <w:t>physiological</w:t>
      </w:r>
      <w:r w:rsidR="00B8545F" w:rsidRPr="007026CD">
        <w:rPr>
          <w:color w:val="auto"/>
          <w:u w:val="single"/>
        </w:rPr>
        <w:t xml:space="preserve"> counseling</w:t>
      </w:r>
      <w:r w:rsidR="00D33C54" w:rsidRPr="007026CD">
        <w:rPr>
          <w:color w:val="auto"/>
          <w:u w:val="single"/>
        </w:rPr>
        <w:t xml:space="preserve">, </w:t>
      </w:r>
      <w:r w:rsidR="003D5CFF" w:rsidRPr="007026CD">
        <w:rPr>
          <w:color w:val="auto"/>
          <w:u w:val="single"/>
        </w:rPr>
        <w:t>and</w:t>
      </w:r>
      <w:r w:rsidR="00D33C54" w:rsidRPr="007026CD">
        <w:rPr>
          <w:color w:val="auto"/>
          <w:u w:val="single"/>
        </w:rPr>
        <w:t xml:space="preserve"> </w:t>
      </w:r>
      <w:r w:rsidR="00134C83" w:rsidRPr="007026CD">
        <w:rPr>
          <w:color w:val="auto"/>
          <w:u w:val="single"/>
        </w:rPr>
        <w:t>job training</w:t>
      </w:r>
      <w:r w:rsidR="00C86EC2" w:rsidRPr="007026CD">
        <w:rPr>
          <w:color w:val="auto"/>
          <w:u w:val="single"/>
        </w:rPr>
        <w:t xml:space="preserve"> </w:t>
      </w:r>
      <w:r w:rsidR="00B8545F" w:rsidRPr="007026CD">
        <w:rPr>
          <w:color w:val="auto"/>
          <w:u w:val="single"/>
        </w:rPr>
        <w:t>all</w:t>
      </w:r>
      <w:r w:rsidR="002616DF" w:rsidRPr="007026CD">
        <w:rPr>
          <w:color w:val="auto"/>
          <w:u w:val="single"/>
        </w:rPr>
        <w:t xml:space="preserve"> to</w:t>
      </w:r>
      <w:r w:rsidRPr="007026CD">
        <w:rPr>
          <w:color w:val="auto"/>
        </w:rPr>
        <w:t xml:space="preserve"> </w:t>
      </w:r>
      <w:r w:rsidRPr="007026CD">
        <w:rPr>
          <w:strike/>
          <w:color w:val="auto"/>
        </w:rPr>
        <w:t>may</w:t>
      </w:r>
      <w:r w:rsidRPr="007026CD">
        <w:rPr>
          <w:color w:val="auto"/>
        </w:rPr>
        <w:t xml:space="preserve"> reduce the likelihood of recidivism by gradually reintroducing an offender to the community</w:t>
      </w:r>
      <w:r w:rsidR="00B8545F" w:rsidRPr="007026CD">
        <w:rPr>
          <w:color w:val="auto"/>
        </w:rPr>
        <w:t xml:space="preserve"> </w:t>
      </w:r>
      <w:r w:rsidR="00B8545F" w:rsidRPr="007026CD">
        <w:rPr>
          <w:color w:val="auto"/>
          <w:u w:val="single"/>
        </w:rPr>
        <w:t>and address</w:t>
      </w:r>
      <w:r w:rsidR="00F35AB4" w:rsidRPr="007026CD">
        <w:rPr>
          <w:color w:val="auto"/>
          <w:u w:val="single"/>
        </w:rPr>
        <w:t xml:space="preserve"> issues that caused o</w:t>
      </w:r>
      <w:r w:rsidR="00134C83" w:rsidRPr="007026CD">
        <w:rPr>
          <w:color w:val="auto"/>
          <w:u w:val="single"/>
        </w:rPr>
        <w:t>r</w:t>
      </w:r>
      <w:r w:rsidR="00F35AB4" w:rsidRPr="007026CD">
        <w:rPr>
          <w:color w:val="auto"/>
          <w:u w:val="single"/>
        </w:rPr>
        <w:t xml:space="preserve"> facilit</w:t>
      </w:r>
      <w:r w:rsidR="00E66BA7" w:rsidRPr="007026CD">
        <w:rPr>
          <w:color w:val="auto"/>
          <w:u w:val="single"/>
        </w:rPr>
        <w:t>at</w:t>
      </w:r>
      <w:r w:rsidR="00F35AB4" w:rsidRPr="007026CD">
        <w:rPr>
          <w:color w:val="auto"/>
          <w:u w:val="single"/>
        </w:rPr>
        <w:t xml:space="preserve">ed the </w:t>
      </w:r>
      <w:r w:rsidR="00857F66" w:rsidRPr="007026CD">
        <w:rPr>
          <w:color w:val="auto"/>
          <w:u w:val="single"/>
        </w:rPr>
        <w:t>offender's</w:t>
      </w:r>
      <w:r w:rsidR="00F35AB4" w:rsidRPr="007026CD">
        <w:rPr>
          <w:color w:val="auto"/>
          <w:u w:val="single"/>
        </w:rPr>
        <w:t xml:space="preserve"> conduct that </w:t>
      </w:r>
      <w:r w:rsidR="00E66BA7" w:rsidRPr="007026CD">
        <w:rPr>
          <w:color w:val="auto"/>
          <w:u w:val="single"/>
        </w:rPr>
        <w:t>resulted in</w:t>
      </w:r>
      <w:r w:rsidR="00F35AB4" w:rsidRPr="007026CD">
        <w:rPr>
          <w:color w:val="auto"/>
          <w:u w:val="single"/>
        </w:rPr>
        <w:t xml:space="preserve"> </w:t>
      </w:r>
      <w:r w:rsidR="00E66BA7" w:rsidRPr="007026CD">
        <w:rPr>
          <w:color w:val="auto"/>
          <w:u w:val="single"/>
        </w:rPr>
        <w:t>imprisonment,</w:t>
      </w:r>
      <w:r w:rsidR="00A568A1" w:rsidRPr="007026CD">
        <w:rPr>
          <w:color w:val="auto"/>
          <w:u w:val="single"/>
        </w:rPr>
        <w:t xml:space="preserve"> </w:t>
      </w:r>
      <w:r w:rsidRPr="007026CD">
        <w:rPr>
          <w:color w:val="auto"/>
        </w:rPr>
        <w:t xml:space="preserve">while providing security, structure, and supervision and providing necessary services. </w:t>
      </w:r>
    </w:p>
    <w:p w14:paraId="372024BA" w14:textId="29B2786F" w:rsidR="00E73B27" w:rsidRPr="007026CD" w:rsidRDefault="00E73B27" w:rsidP="00FF5E10">
      <w:pPr>
        <w:pStyle w:val="SectionBody"/>
        <w:rPr>
          <w:color w:val="auto"/>
        </w:rPr>
      </w:pPr>
      <w:r w:rsidRPr="007026CD">
        <w:rPr>
          <w:color w:val="auto"/>
        </w:rPr>
        <w:t xml:space="preserve">(c) The Legislature further finds that participation in a work release program </w:t>
      </w:r>
      <w:r w:rsidR="004611BC" w:rsidRPr="007026CD">
        <w:rPr>
          <w:color w:val="auto"/>
        </w:rPr>
        <w:t xml:space="preserve">and </w:t>
      </w:r>
      <w:r w:rsidR="004611BC" w:rsidRPr="007026CD">
        <w:rPr>
          <w:color w:val="auto"/>
          <w:u w:val="single"/>
        </w:rPr>
        <w:t>conditioning release</w:t>
      </w:r>
      <w:r w:rsidR="007B0CF1" w:rsidRPr="007026CD">
        <w:rPr>
          <w:color w:val="auto"/>
          <w:u w:val="single"/>
        </w:rPr>
        <w:t xml:space="preserve"> on receipt and completion of counseling and other services that prepares the </w:t>
      </w:r>
      <w:r w:rsidR="006609EC" w:rsidRPr="007026CD">
        <w:rPr>
          <w:color w:val="auto"/>
          <w:u w:val="single"/>
        </w:rPr>
        <w:t xml:space="preserve">offender </w:t>
      </w:r>
      <w:r w:rsidR="007B0CF1" w:rsidRPr="007026CD">
        <w:rPr>
          <w:color w:val="auto"/>
          <w:u w:val="single"/>
        </w:rPr>
        <w:t xml:space="preserve">for release and </w:t>
      </w:r>
      <w:r w:rsidRPr="007026CD">
        <w:rPr>
          <w:color w:val="auto"/>
        </w:rPr>
        <w:t xml:space="preserve">provides </w:t>
      </w:r>
      <w:r w:rsidR="003C1EBA" w:rsidRPr="007026CD">
        <w:rPr>
          <w:color w:val="auto"/>
        </w:rPr>
        <w:t>a</w:t>
      </w:r>
      <w:r w:rsidRPr="007026CD">
        <w:rPr>
          <w:color w:val="auto"/>
        </w:rPr>
        <w:t xml:space="preserve"> transitional environment for offenders nearing the end of their sentences while maintaining structure, supervision, offender accountability, improved program opportunities, employment counseling and placement, substance abuse, and life skills training. </w:t>
      </w:r>
    </w:p>
    <w:p w14:paraId="212062A6" w14:textId="77777777" w:rsidR="00B74AE4" w:rsidRPr="007026CD" w:rsidRDefault="00B74AE4" w:rsidP="00FF5E10">
      <w:pPr>
        <w:pStyle w:val="SectionBody"/>
        <w:rPr>
          <w:color w:val="auto"/>
        </w:rPr>
        <w:sectPr w:rsidR="00B74AE4" w:rsidRPr="007026CD" w:rsidSect="00AE5AB8">
          <w:type w:val="continuous"/>
          <w:pgSz w:w="12240" w:h="15840" w:code="1"/>
          <w:pgMar w:top="1440" w:right="1440" w:bottom="1440" w:left="1440" w:header="720" w:footer="720" w:gutter="0"/>
          <w:lnNumType w:countBy="1" w:restart="newSection"/>
          <w:cols w:space="720"/>
          <w:titlePg/>
          <w:docGrid w:linePitch="360"/>
        </w:sectPr>
      </w:pPr>
    </w:p>
    <w:p w14:paraId="36BD8347" w14:textId="1F7652DB" w:rsidR="00E73B27" w:rsidRPr="007026CD" w:rsidRDefault="00E73B27" w:rsidP="00447D40">
      <w:pPr>
        <w:pStyle w:val="SectionHeading"/>
        <w:rPr>
          <w:color w:val="auto"/>
        </w:rPr>
      </w:pPr>
      <w:r w:rsidRPr="007026CD">
        <w:rPr>
          <w:color w:val="auto"/>
        </w:rPr>
        <w:t xml:space="preserve">§15A-4A-3. </w:t>
      </w:r>
      <w:r w:rsidRPr="007026CD">
        <w:rPr>
          <w:strike/>
          <w:color w:val="auto"/>
        </w:rPr>
        <w:t>Expanded work</w:t>
      </w:r>
      <w:r w:rsidR="003C1EBA" w:rsidRPr="007026CD">
        <w:rPr>
          <w:strike/>
          <w:color w:val="auto"/>
        </w:rPr>
        <w:t xml:space="preserve"> release pilot program</w:t>
      </w:r>
      <w:r w:rsidRPr="007026CD">
        <w:rPr>
          <w:color w:val="auto"/>
        </w:rPr>
        <w:t xml:space="preserve"> </w:t>
      </w:r>
      <w:r w:rsidRPr="007026CD">
        <w:rPr>
          <w:color w:val="auto"/>
          <w:u w:val="single"/>
        </w:rPr>
        <w:t>Work release program.</w:t>
      </w:r>
      <w:r w:rsidRPr="007026CD">
        <w:rPr>
          <w:bCs/>
          <w:color w:val="auto"/>
        </w:rPr>
        <w:t xml:space="preserve">       </w:t>
      </w:r>
    </w:p>
    <w:p w14:paraId="1F61F95C" w14:textId="585413CE" w:rsidR="00E73B27" w:rsidRPr="007026CD" w:rsidRDefault="00E73B27" w:rsidP="00447D40">
      <w:pPr>
        <w:pStyle w:val="SectionBody"/>
        <w:rPr>
          <w:bCs/>
          <w:color w:val="auto"/>
        </w:rPr>
      </w:pPr>
      <w:r w:rsidRPr="007026CD">
        <w:rPr>
          <w:bCs/>
          <w:color w:val="auto"/>
        </w:rPr>
        <w:t>The Commissioner of the Division of Corrections and Rehabilitation is hereby authorized to establish a</w:t>
      </w:r>
      <w:r w:rsidRPr="007026CD">
        <w:rPr>
          <w:bCs/>
          <w:strike/>
          <w:color w:val="auto"/>
        </w:rPr>
        <w:t xml:space="preserve"> pilot</w:t>
      </w:r>
      <w:r w:rsidRPr="007026CD">
        <w:rPr>
          <w:bCs/>
          <w:color w:val="auto"/>
        </w:rPr>
        <w:t xml:space="preserve"> program </w:t>
      </w:r>
      <w:r w:rsidRPr="007026CD">
        <w:rPr>
          <w:bCs/>
          <w:strike/>
          <w:color w:val="auto"/>
        </w:rPr>
        <w:t>expanding available</w:t>
      </w:r>
      <w:r w:rsidRPr="007026CD">
        <w:rPr>
          <w:bCs/>
          <w:color w:val="auto"/>
        </w:rPr>
        <w:t xml:space="preserve"> </w:t>
      </w:r>
      <w:r w:rsidRPr="007026CD">
        <w:rPr>
          <w:bCs/>
          <w:color w:val="auto"/>
          <w:u w:val="single"/>
        </w:rPr>
        <w:t xml:space="preserve">of </w:t>
      </w:r>
      <w:r w:rsidRPr="007026CD">
        <w:rPr>
          <w:bCs/>
          <w:color w:val="auto"/>
        </w:rPr>
        <w:t>work release facilities to</w:t>
      </w:r>
      <w:r w:rsidRPr="007026CD">
        <w:rPr>
          <w:bCs/>
          <w:strike/>
          <w:color w:val="auto"/>
        </w:rPr>
        <w:t xml:space="preserve"> no more than a total of five locations </w:t>
      </w:r>
      <w:r w:rsidRPr="007026CD">
        <w:rPr>
          <w:bCs/>
          <w:color w:val="auto"/>
        </w:rPr>
        <w:t>be used for eligible offenders who are sentenced to serve a term of imprisonment in the custody of the commissioner and whom the commissioner requires to serve the last portion of their sentences in a work release facility in accordance with this article.</w:t>
      </w:r>
    </w:p>
    <w:p w14:paraId="596FDC6A" w14:textId="49F1ECD5" w:rsidR="00E73B27" w:rsidRPr="007026CD" w:rsidRDefault="00E73B27" w:rsidP="0066318C">
      <w:pPr>
        <w:pStyle w:val="SectionHeading"/>
        <w:rPr>
          <w:color w:val="auto"/>
        </w:rPr>
        <w:sectPr w:rsidR="00E73B27" w:rsidRPr="007026CD" w:rsidSect="00AE5AB8">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7026CD">
        <w:rPr>
          <w:color w:val="auto"/>
        </w:rPr>
        <w:t>§15A-4A-4. Eligibility</w:t>
      </w:r>
      <w:r w:rsidR="007026CD" w:rsidRPr="007026CD">
        <w:rPr>
          <w:color w:val="auto"/>
        </w:rPr>
        <w:t>.</w:t>
      </w:r>
      <w:r w:rsidRPr="007026CD">
        <w:rPr>
          <w:strike/>
          <w:color w:val="auto"/>
        </w:rPr>
        <w:t xml:space="preserve"> Funding</w:t>
      </w:r>
      <w:r w:rsidRPr="007026CD">
        <w:rPr>
          <w:color w:val="auto"/>
        </w:rPr>
        <w:t xml:space="preserve"> </w:t>
      </w:r>
    </w:p>
    <w:p w14:paraId="3367A739" w14:textId="77777777" w:rsidR="00E73B27" w:rsidRPr="007026CD" w:rsidRDefault="00E73B27" w:rsidP="0066318C">
      <w:pPr>
        <w:pStyle w:val="SectionBody"/>
        <w:rPr>
          <w:color w:val="auto"/>
        </w:rPr>
      </w:pPr>
      <w:r w:rsidRPr="007026CD">
        <w:rPr>
          <w:color w:val="auto"/>
        </w:rPr>
        <w:t>(a) An offender is eligible to participate in the work release program if he or she:</w:t>
      </w:r>
    </w:p>
    <w:p w14:paraId="2A8711F2" w14:textId="49C1715D" w:rsidR="00E73B27" w:rsidRPr="007026CD" w:rsidRDefault="00E73B27" w:rsidP="0066318C">
      <w:pPr>
        <w:pStyle w:val="SectionBody"/>
        <w:rPr>
          <w:color w:val="auto"/>
        </w:rPr>
      </w:pPr>
      <w:r w:rsidRPr="007026CD">
        <w:rPr>
          <w:color w:val="auto"/>
        </w:rPr>
        <w:t xml:space="preserve">(1) Is 18 years of age or older; </w:t>
      </w:r>
    </w:p>
    <w:p w14:paraId="1AC83B65" w14:textId="77777777" w:rsidR="00E73B27" w:rsidRPr="007026CD" w:rsidRDefault="00E73B27" w:rsidP="0066318C">
      <w:pPr>
        <w:pStyle w:val="SectionBody"/>
        <w:rPr>
          <w:color w:val="auto"/>
        </w:rPr>
      </w:pPr>
      <w:r w:rsidRPr="007026CD">
        <w:rPr>
          <w:color w:val="auto"/>
        </w:rPr>
        <w:t xml:space="preserve">(2) Is physically and psychologically able, as determined by the commissioner, to participate in the program: </w:t>
      </w:r>
      <w:r w:rsidRPr="007026CD">
        <w:rPr>
          <w:i/>
          <w:color w:val="auto"/>
        </w:rPr>
        <w:t>Provided</w:t>
      </w:r>
      <w:r w:rsidRPr="007026CD">
        <w:rPr>
          <w:color w:val="auto"/>
        </w:rPr>
        <w:t xml:space="preserve">, That offenders with medical conditions or disabilities shall  be eligible for work release placement. </w:t>
      </w:r>
    </w:p>
    <w:p w14:paraId="0E9B5A4D" w14:textId="77777777" w:rsidR="00E73B27" w:rsidRPr="007026CD" w:rsidRDefault="00E73B27" w:rsidP="0066318C">
      <w:pPr>
        <w:pStyle w:val="SectionBody"/>
        <w:rPr>
          <w:color w:val="auto"/>
        </w:rPr>
      </w:pPr>
      <w:r w:rsidRPr="007026CD">
        <w:rPr>
          <w:color w:val="auto"/>
        </w:rPr>
        <w:t>(3) Is directed by the Commissioner of Corrections to participate in the work release program; and</w:t>
      </w:r>
    </w:p>
    <w:p w14:paraId="2E9F63E8" w14:textId="77777777" w:rsidR="00600A0E" w:rsidRPr="007026CD" w:rsidRDefault="00E73B27" w:rsidP="0066318C">
      <w:pPr>
        <w:pStyle w:val="SectionBody"/>
        <w:rPr>
          <w:color w:val="auto"/>
        </w:rPr>
      </w:pPr>
      <w:r w:rsidRPr="007026CD">
        <w:rPr>
          <w:color w:val="auto"/>
        </w:rPr>
        <w:t xml:space="preserve">(4) Meets other criteria as the commissioner of the Division of Corrections and Rehabilitation may direct. </w:t>
      </w:r>
    </w:p>
    <w:p w14:paraId="47A54FFA" w14:textId="64B2B04D" w:rsidR="00E73B27" w:rsidRPr="007026CD" w:rsidRDefault="00E73B27" w:rsidP="00AE5AB8">
      <w:pPr>
        <w:pStyle w:val="SectionBody"/>
        <w:rPr>
          <w:strike/>
          <w:color w:val="auto"/>
        </w:rPr>
      </w:pPr>
      <w:r w:rsidRPr="007026CD">
        <w:rPr>
          <w:strike/>
          <w:color w:val="auto"/>
        </w:rPr>
        <w:t xml:space="preserve"> (b) The expansion of work release authorized by this article is subject to funds being appropriated by the Legislature therefor or appropriated funds being redirected thereto</w:t>
      </w:r>
    </w:p>
    <w:p w14:paraId="24612C9F" w14:textId="1C4620AF" w:rsidR="006E6DD7" w:rsidRPr="007026CD" w:rsidRDefault="006E6DD7" w:rsidP="00E31047">
      <w:pPr>
        <w:pStyle w:val="SectionBody"/>
        <w:rPr>
          <w:color w:val="auto"/>
          <w:u w:val="single"/>
        </w:rPr>
        <w:sectPr w:rsidR="006E6DD7" w:rsidRPr="007026CD" w:rsidSect="00AE5AB8">
          <w:type w:val="continuous"/>
          <w:pgSz w:w="12240" w:h="15840" w:code="1"/>
          <w:pgMar w:top="1440" w:right="1440" w:bottom="1440" w:left="1440" w:header="720" w:footer="720" w:gutter="0"/>
          <w:lnNumType w:countBy="1" w:restart="newSection"/>
          <w:cols w:space="720"/>
          <w:titlePg/>
          <w:docGrid w:linePitch="360"/>
        </w:sectPr>
      </w:pPr>
      <w:r w:rsidRPr="007026CD">
        <w:rPr>
          <w:color w:val="auto"/>
          <w:u w:val="single"/>
        </w:rPr>
        <w:t xml:space="preserve">(b)  </w:t>
      </w:r>
      <w:r w:rsidR="00610425" w:rsidRPr="007026CD">
        <w:rPr>
          <w:color w:val="auto"/>
          <w:u w:val="single"/>
        </w:rPr>
        <w:t>Any</w:t>
      </w:r>
      <w:r w:rsidR="00F0044A" w:rsidRPr="007026CD">
        <w:rPr>
          <w:color w:val="auto"/>
          <w:u w:val="single"/>
        </w:rPr>
        <w:t xml:space="preserve"> </w:t>
      </w:r>
      <w:r w:rsidR="003C1EBA" w:rsidRPr="007026CD">
        <w:rPr>
          <w:color w:val="auto"/>
          <w:u w:val="single"/>
        </w:rPr>
        <w:t>eligible</w:t>
      </w:r>
      <w:r w:rsidRPr="007026CD">
        <w:rPr>
          <w:color w:val="auto"/>
          <w:u w:val="single"/>
        </w:rPr>
        <w:t xml:space="preserve"> </w:t>
      </w:r>
      <w:r w:rsidR="006609EC" w:rsidRPr="007026CD">
        <w:rPr>
          <w:color w:val="auto"/>
          <w:u w:val="single"/>
        </w:rPr>
        <w:t xml:space="preserve">offender </w:t>
      </w:r>
      <w:r w:rsidRPr="007026CD">
        <w:rPr>
          <w:color w:val="auto"/>
          <w:u w:val="single"/>
        </w:rPr>
        <w:t xml:space="preserve">who </w:t>
      </w:r>
      <w:r w:rsidR="00BD5483" w:rsidRPr="007026CD">
        <w:rPr>
          <w:color w:val="auto"/>
          <w:u w:val="single"/>
        </w:rPr>
        <w:t>has been incarcerated</w:t>
      </w:r>
      <w:r w:rsidR="007D0ABB" w:rsidRPr="007026CD">
        <w:rPr>
          <w:color w:val="auto"/>
          <w:u w:val="single"/>
        </w:rPr>
        <w:t xml:space="preserve"> for </w:t>
      </w:r>
      <w:r w:rsidR="003C1EBA" w:rsidRPr="007026CD">
        <w:rPr>
          <w:color w:val="auto"/>
          <w:u w:val="single"/>
        </w:rPr>
        <w:t>five</w:t>
      </w:r>
      <w:r w:rsidR="007D0ABB" w:rsidRPr="007026CD">
        <w:rPr>
          <w:color w:val="auto"/>
          <w:u w:val="single"/>
        </w:rPr>
        <w:t xml:space="preserve"> or more years</w:t>
      </w:r>
      <w:r w:rsidR="00C562A9" w:rsidRPr="007026CD">
        <w:rPr>
          <w:color w:val="auto"/>
          <w:u w:val="single"/>
        </w:rPr>
        <w:t xml:space="preserve">, </w:t>
      </w:r>
      <w:r w:rsidR="00C62893" w:rsidRPr="007026CD">
        <w:rPr>
          <w:color w:val="auto"/>
          <w:u w:val="single"/>
        </w:rPr>
        <w:t>shall enter into work release</w:t>
      </w:r>
      <w:r w:rsidR="004B337B" w:rsidRPr="007026CD">
        <w:rPr>
          <w:color w:val="auto"/>
          <w:u w:val="single"/>
        </w:rPr>
        <w:t xml:space="preserve"> prior to their parole eligibility date</w:t>
      </w:r>
      <w:r w:rsidR="00C62893" w:rsidRPr="007026CD">
        <w:rPr>
          <w:color w:val="auto"/>
          <w:u w:val="single"/>
        </w:rPr>
        <w:t>.</w:t>
      </w:r>
    </w:p>
    <w:p w14:paraId="3889CE5F" w14:textId="77777777" w:rsidR="00AE5AB8" w:rsidRPr="007026CD" w:rsidRDefault="00AE5AB8" w:rsidP="00F25643">
      <w:pPr>
        <w:pStyle w:val="SectionHeading"/>
        <w:rPr>
          <w:color w:val="auto"/>
        </w:rPr>
      </w:pPr>
      <w:r w:rsidRPr="007026CD">
        <w:rPr>
          <w:color w:val="auto"/>
        </w:rPr>
        <w:t>§15A-4A-5. Limitations on eligibility for work release participation.</w:t>
      </w:r>
    </w:p>
    <w:p w14:paraId="19BEF20C" w14:textId="77777777" w:rsidR="00AE5AB8" w:rsidRPr="007026CD" w:rsidRDefault="00AE5AB8" w:rsidP="00F25643">
      <w:pPr>
        <w:pStyle w:val="SectionBody"/>
        <w:rPr>
          <w:color w:val="auto"/>
        </w:rPr>
        <w:sectPr w:rsidR="00AE5AB8" w:rsidRPr="007026CD" w:rsidSect="00C70486">
          <w:type w:val="continuous"/>
          <w:pgSz w:w="12240" w:h="15840" w:code="1"/>
          <w:pgMar w:top="1440" w:right="1440" w:bottom="1440" w:left="1440" w:header="720" w:footer="720" w:gutter="0"/>
          <w:lnNumType w:countBy="1" w:restart="newSection"/>
          <w:cols w:space="720"/>
          <w:titlePg/>
          <w:docGrid w:linePitch="360"/>
        </w:sectPr>
      </w:pPr>
    </w:p>
    <w:p w14:paraId="4D58808A" w14:textId="7D6D5169" w:rsidR="00AE5AB8" w:rsidRPr="007026CD" w:rsidRDefault="00C62893" w:rsidP="00F25643">
      <w:pPr>
        <w:pStyle w:val="SectionBody"/>
        <w:rPr>
          <w:color w:val="auto"/>
        </w:rPr>
      </w:pPr>
      <w:r w:rsidRPr="007026CD">
        <w:rPr>
          <w:color w:val="auto"/>
          <w:u w:val="single"/>
        </w:rPr>
        <w:t>(a)</w:t>
      </w:r>
      <w:r w:rsidRPr="007026CD">
        <w:rPr>
          <w:color w:val="auto"/>
        </w:rPr>
        <w:t xml:space="preserve"> </w:t>
      </w:r>
      <w:r w:rsidR="00AE5AB8" w:rsidRPr="007026CD">
        <w:rPr>
          <w:color w:val="auto"/>
        </w:rPr>
        <w:t>The following persons may not participate in the work release program:</w:t>
      </w:r>
    </w:p>
    <w:p w14:paraId="5748013A" w14:textId="77777777" w:rsidR="00AE5AB8" w:rsidRPr="007026CD" w:rsidRDefault="00AE5AB8" w:rsidP="00F25643">
      <w:pPr>
        <w:pStyle w:val="SectionBody"/>
        <w:rPr>
          <w:color w:val="auto"/>
        </w:rPr>
      </w:pPr>
      <w:r w:rsidRPr="007026CD">
        <w:rPr>
          <w:color w:val="auto"/>
        </w:rPr>
        <w:t>(1) An offender who requires inpatient psychological or psychiatric treatment;</w:t>
      </w:r>
    </w:p>
    <w:p w14:paraId="0063F8C6" w14:textId="77777777" w:rsidR="00AE5AB8" w:rsidRPr="007026CD" w:rsidRDefault="00AE5AB8" w:rsidP="00F25643">
      <w:pPr>
        <w:pStyle w:val="SectionBody"/>
        <w:rPr>
          <w:color w:val="auto"/>
        </w:rPr>
      </w:pPr>
      <w:r w:rsidRPr="007026CD">
        <w:rPr>
          <w:color w:val="auto"/>
        </w:rPr>
        <w:t>(2) An offender who refuses to participate in the Offender Financial Responsibility Program;</w:t>
      </w:r>
    </w:p>
    <w:p w14:paraId="164B6A39" w14:textId="77777777" w:rsidR="00AE5AB8" w:rsidRPr="007026CD" w:rsidRDefault="00AE5AB8" w:rsidP="00F25643">
      <w:pPr>
        <w:pStyle w:val="SectionBody"/>
        <w:rPr>
          <w:color w:val="auto"/>
        </w:rPr>
      </w:pPr>
      <w:r w:rsidRPr="007026CD">
        <w:rPr>
          <w:color w:val="auto"/>
        </w:rPr>
        <w:t xml:space="preserve">(3) An offender who refuses to participate in the Institution Release Preparation Program; and </w:t>
      </w:r>
    </w:p>
    <w:p w14:paraId="6636B937" w14:textId="3F33C37C" w:rsidR="00AE5AB8" w:rsidRPr="007026CD" w:rsidRDefault="00AE5AB8" w:rsidP="00F25643">
      <w:pPr>
        <w:pStyle w:val="SectionBody"/>
        <w:rPr>
          <w:color w:val="auto"/>
        </w:rPr>
      </w:pPr>
      <w:r w:rsidRPr="007026CD">
        <w:rPr>
          <w:color w:val="auto"/>
        </w:rPr>
        <w:t>(4) An offender determined by the commissioner, in his or her sole discretion, to pose a threat to the safety of another or to the community or to be an otherwise inappropriate candidate for participation in the program.</w:t>
      </w:r>
    </w:p>
    <w:p w14:paraId="3BE96DBF" w14:textId="4BA5481E" w:rsidR="00AE5AB8" w:rsidRPr="007026CD" w:rsidRDefault="00C62893" w:rsidP="00857F66">
      <w:pPr>
        <w:pStyle w:val="SectionBody"/>
        <w:rPr>
          <w:color w:val="auto"/>
          <w:u w:val="single"/>
        </w:rPr>
      </w:pPr>
      <w:r w:rsidRPr="007026CD">
        <w:rPr>
          <w:color w:val="auto"/>
          <w:u w:val="single"/>
        </w:rPr>
        <w:t xml:space="preserve">(b) </w:t>
      </w:r>
      <w:r w:rsidR="00E2536A" w:rsidRPr="007026CD">
        <w:rPr>
          <w:color w:val="auto"/>
          <w:u w:val="single"/>
        </w:rPr>
        <w:t xml:space="preserve">An </w:t>
      </w:r>
      <w:r w:rsidR="00AB058E" w:rsidRPr="007026CD">
        <w:rPr>
          <w:color w:val="auto"/>
          <w:u w:val="single"/>
        </w:rPr>
        <w:t xml:space="preserve">offender </w:t>
      </w:r>
      <w:r w:rsidR="0034135A" w:rsidRPr="007026CD">
        <w:rPr>
          <w:color w:val="auto"/>
          <w:u w:val="single"/>
        </w:rPr>
        <w:t>who ha</w:t>
      </w:r>
      <w:r w:rsidR="00E2536A" w:rsidRPr="007026CD">
        <w:rPr>
          <w:color w:val="auto"/>
          <w:u w:val="single"/>
        </w:rPr>
        <w:t>s</w:t>
      </w:r>
      <w:r w:rsidR="00CA3CAE" w:rsidRPr="007026CD">
        <w:rPr>
          <w:color w:val="auto"/>
          <w:u w:val="single"/>
        </w:rPr>
        <w:t xml:space="preserve"> </w:t>
      </w:r>
      <w:r w:rsidR="0034135A" w:rsidRPr="007026CD">
        <w:rPr>
          <w:color w:val="auto"/>
          <w:u w:val="single"/>
        </w:rPr>
        <w:t xml:space="preserve">been incarcerated for </w:t>
      </w:r>
      <w:r w:rsidR="00830738" w:rsidRPr="007026CD">
        <w:rPr>
          <w:color w:val="auto"/>
          <w:u w:val="single"/>
        </w:rPr>
        <w:t xml:space="preserve">five </w:t>
      </w:r>
      <w:r w:rsidR="0034135A" w:rsidRPr="007026CD">
        <w:rPr>
          <w:color w:val="auto"/>
          <w:u w:val="single"/>
        </w:rPr>
        <w:t>or more year</w:t>
      </w:r>
      <w:r w:rsidR="00D574B2" w:rsidRPr="007026CD">
        <w:rPr>
          <w:color w:val="auto"/>
          <w:u w:val="single"/>
        </w:rPr>
        <w:t>s</w:t>
      </w:r>
      <w:r w:rsidR="0034135A" w:rsidRPr="007026CD">
        <w:rPr>
          <w:color w:val="auto"/>
          <w:u w:val="single"/>
        </w:rPr>
        <w:t xml:space="preserve"> who has </w:t>
      </w:r>
      <w:r w:rsidR="00E2536A" w:rsidRPr="007026CD">
        <w:rPr>
          <w:color w:val="auto"/>
          <w:u w:val="single"/>
        </w:rPr>
        <w:t>reached</w:t>
      </w:r>
      <w:r w:rsidR="0034135A" w:rsidRPr="007026CD">
        <w:rPr>
          <w:color w:val="auto"/>
          <w:u w:val="single"/>
        </w:rPr>
        <w:t xml:space="preserve"> </w:t>
      </w:r>
      <w:r w:rsidR="00613D36" w:rsidRPr="007026CD">
        <w:rPr>
          <w:color w:val="auto"/>
          <w:u w:val="single"/>
        </w:rPr>
        <w:t>his or her</w:t>
      </w:r>
      <w:r w:rsidR="0034135A" w:rsidRPr="007026CD">
        <w:rPr>
          <w:color w:val="auto"/>
          <w:u w:val="single"/>
        </w:rPr>
        <w:t xml:space="preserve"> parole </w:t>
      </w:r>
      <w:r w:rsidR="00E2536A" w:rsidRPr="007026CD">
        <w:rPr>
          <w:color w:val="auto"/>
          <w:u w:val="single"/>
        </w:rPr>
        <w:t>eligibility</w:t>
      </w:r>
      <w:r w:rsidR="0034135A" w:rsidRPr="007026CD">
        <w:rPr>
          <w:color w:val="auto"/>
          <w:u w:val="single"/>
        </w:rPr>
        <w:t xml:space="preserve"> d</w:t>
      </w:r>
      <w:r w:rsidR="007D4E05" w:rsidRPr="007026CD">
        <w:rPr>
          <w:color w:val="auto"/>
          <w:u w:val="single"/>
        </w:rPr>
        <w:t xml:space="preserve">ate </w:t>
      </w:r>
      <w:r w:rsidR="00D73A41" w:rsidRPr="007026CD">
        <w:rPr>
          <w:color w:val="auto"/>
          <w:u w:val="single"/>
        </w:rPr>
        <w:t xml:space="preserve">who is not eligible for work release, shall </w:t>
      </w:r>
      <w:r w:rsidR="007D4E05" w:rsidRPr="007026CD">
        <w:rPr>
          <w:color w:val="auto"/>
          <w:u w:val="single"/>
        </w:rPr>
        <w:t xml:space="preserve">as part of their home </w:t>
      </w:r>
      <w:r w:rsidR="00DC2167" w:rsidRPr="007026CD">
        <w:rPr>
          <w:color w:val="auto"/>
          <w:u w:val="single"/>
        </w:rPr>
        <w:t>plan, enter a substance</w:t>
      </w:r>
      <w:r w:rsidR="007D4E05" w:rsidRPr="007026CD">
        <w:rPr>
          <w:color w:val="auto"/>
          <w:u w:val="single"/>
        </w:rPr>
        <w:t xml:space="preserve"> use disorder</w:t>
      </w:r>
      <w:r w:rsidR="007224B4" w:rsidRPr="007026CD">
        <w:rPr>
          <w:color w:val="auto"/>
          <w:u w:val="single"/>
        </w:rPr>
        <w:t xml:space="preserve"> </w:t>
      </w:r>
      <w:r w:rsidR="00477A6C" w:rsidRPr="007026CD">
        <w:rPr>
          <w:color w:val="auto"/>
          <w:u w:val="single"/>
        </w:rPr>
        <w:t>program</w:t>
      </w:r>
      <w:r w:rsidR="007224B4" w:rsidRPr="007026CD">
        <w:rPr>
          <w:color w:val="auto"/>
          <w:u w:val="single"/>
        </w:rPr>
        <w:t>,</w:t>
      </w:r>
      <w:r w:rsidR="002672DA" w:rsidRPr="007026CD">
        <w:rPr>
          <w:color w:val="auto"/>
          <w:u w:val="single"/>
        </w:rPr>
        <w:t xml:space="preserve"> behavioral</w:t>
      </w:r>
      <w:r w:rsidR="007D4E05" w:rsidRPr="007026CD">
        <w:rPr>
          <w:color w:val="auto"/>
          <w:u w:val="single"/>
        </w:rPr>
        <w:t xml:space="preserve"> health </w:t>
      </w:r>
      <w:r w:rsidR="007F6125" w:rsidRPr="007026CD">
        <w:rPr>
          <w:color w:val="auto"/>
          <w:u w:val="single"/>
        </w:rPr>
        <w:t>program</w:t>
      </w:r>
      <w:r w:rsidR="002672DA" w:rsidRPr="007026CD">
        <w:rPr>
          <w:color w:val="auto"/>
          <w:u w:val="single"/>
        </w:rPr>
        <w:t>ing</w:t>
      </w:r>
      <w:r w:rsidR="00CA3CAE" w:rsidRPr="007026CD">
        <w:rPr>
          <w:color w:val="auto"/>
          <w:u w:val="single"/>
        </w:rPr>
        <w:t>,</w:t>
      </w:r>
      <w:r w:rsidR="00F17434" w:rsidRPr="007026CD">
        <w:rPr>
          <w:color w:val="auto"/>
          <w:u w:val="single"/>
        </w:rPr>
        <w:t xml:space="preserve"> </w:t>
      </w:r>
      <w:r w:rsidR="007224B4" w:rsidRPr="007026CD">
        <w:rPr>
          <w:color w:val="auto"/>
          <w:u w:val="single"/>
        </w:rPr>
        <w:t xml:space="preserve">or other type of </w:t>
      </w:r>
      <w:r w:rsidR="00245CAD" w:rsidRPr="007026CD">
        <w:rPr>
          <w:color w:val="auto"/>
          <w:u w:val="single"/>
        </w:rPr>
        <w:t>reentry program</w:t>
      </w:r>
      <w:r w:rsidR="00EC326C" w:rsidRPr="007026CD">
        <w:rPr>
          <w:color w:val="auto"/>
          <w:u w:val="single"/>
        </w:rPr>
        <w:t xml:space="preserve">, which may be </w:t>
      </w:r>
      <w:r w:rsidR="008C4BDC" w:rsidRPr="007026CD">
        <w:rPr>
          <w:color w:val="auto"/>
          <w:u w:val="single"/>
        </w:rPr>
        <w:t xml:space="preserve">either </w:t>
      </w:r>
      <w:r w:rsidR="00EC326C" w:rsidRPr="007026CD">
        <w:rPr>
          <w:color w:val="auto"/>
          <w:u w:val="single"/>
        </w:rPr>
        <w:t>inpatient or out</w:t>
      </w:r>
      <w:r w:rsidR="008D7467" w:rsidRPr="007026CD">
        <w:rPr>
          <w:color w:val="auto"/>
          <w:u w:val="single"/>
        </w:rPr>
        <w:t>-</w:t>
      </w:r>
      <w:r w:rsidR="00EC326C" w:rsidRPr="007026CD">
        <w:rPr>
          <w:color w:val="auto"/>
          <w:u w:val="single"/>
        </w:rPr>
        <w:t>patient</w:t>
      </w:r>
      <w:r w:rsidR="009F2DC4" w:rsidRPr="007026CD">
        <w:rPr>
          <w:color w:val="auto"/>
          <w:u w:val="single"/>
        </w:rPr>
        <w:t xml:space="preserve">.  The </w:t>
      </w:r>
      <w:r w:rsidR="00AB058E" w:rsidRPr="007026CD">
        <w:rPr>
          <w:color w:val="auto"/>
          <w:u w:val="single"/>
        </w:rPr>
        <w:t xml:space="preserve">offender </w:t>
      </w:r>
      <w:r w:rsidR="00447B43" w:rsidRPr="007026CD">
        <w:rPr>
          <w:color w:val="auto"/>
          <w:u w:val="single"/>
        </w:rPr>
        <w:t xml:space="preserve">shall successfully </w:t>
      </w:r>
      <w:r w:rsidR="002672DA" w:rsidRPr="007026CD">
        <w:rPr>
          <w:color w:val="auto"/>
          <w:u w:val="single"/>
        </w:rPr>
        <w:t>complet</w:t>
      </w:r>
      <w:r w:rsidR="00447B43" w:rsidRPr="007026CD">
        <w:rPr>
          <w:color w:val="auto"/>
          <w:u w:val="single"/>
        </w:rPr>
        <w:t>e</w:t>
      </w:r>
      <w:r w:rsidR="002672DA" w:rsidRPr="007026CD">
        <w:rPr>
          <w:color w:val="auto"/>
          <w:u w:val="single"/>
        </w:rPr>
        <w:t xml:space="preserve"> the p</w:t>
      </w:r>
      <w:r w:rsidR="008D7467" w:rsidRPr="007026CD">
        <w:rPr>
          <w:color w:val="auto"/>
          <w:u w:val="single"/>
        </w:rPr>
        <w:t>rogram</w:t>
      </w:r>
      <w:r w:rsidR="002672DA" w:rsidRPr="007026CD">
        <w:rPr>
          <w:color w:val="auto"/>
          <w:u w:val="single"/>
        </w:rPr>
        <w:t xml:space="preserve"> as a condition of their parole. </w:t>
      </w:r>
    </w:p>
    <w:p w14:paraId="1C7E582E" w14:textId="77777777" w:rsidR="001F215B" w:rsidRPr="007026CD" w:rsidRDefault="00857F66" w:rsidP="00857F66">
      <w:pPr>
        <w:pStyle w:val="SectionHeading"/>
        <w:rPr>
          <w:color w:val="auto"/>
        </w:rPr>
        <w:sectPr w:rsidR="001F215B" w:rsidRPr="007026CD" w:rsidSect="00AE5AB8">
          <w:type w:val="continuous"/>
          <w:pgSz w:w="12240" w:h="15840" w:code="1"/>
          <w:pgMar w:top="1440" w:right="1440" w:bottom="1440" w:left="1440" w:header="720" w:footer="720" w:gutter="0"/>
          <w:lnNumType w:countBy="1" w:restart="newSection"/>
          <w:cols w:space="720"/>
          <w:titlePg/>
          <w:docGrid w:linePitch="360"/>
        </w:sectPr>
      </w:pPr>
      <w:r w:rsidRPr="007026CD">
        <w:rPr>
          <w:color w:val="auto"/>
        </w:rPr>
        <w:t>§15A-4A-7. Funding and financial implications.</w:t>
      </w:r>
    </w:p>
    <w:p w14:paraId="0333ADBD" w14:textId="324D619C" w:rsidR="00857F66" w:rsidRPr="007026CD" w:rsidRDefault="00857F66" w:rsidP="001F215B">
      <w:pPr>
        <w:pStyle w:val="SectionHeading"/>
        <w:suppressLineNumbers w:val="0"/>
        <w:ind w:firstLine="0"/>
        <w:rPr>
          <w:b w:val="0"/>
          <w:bCs/>
          <w:color w:val="auto"/>
        </w:rPr>
        <w:sectPr w:rsidR="00857F66" w:rsidRPr="007026CD" w:rsidSect="00AE5AB8">
          <w:type w:val="continuous"/>
          <w:pgSz w:w="12240" w:h="15840" w:code="1"/>
          <w:pgMar w:top="1440" w:right="1440" w:bottom="1440" w:left="1440" w:header="720" w:footer="720" w:gutter="0"/>
          <w:lnNumType w:countBy="1" w:restart="newSection"/>
          <w:cols w:space="720"/>
          <w:titlePg/>
          <w:docGrid w:linePitch="360"/>
        </w:sectPr>
      </w:pPr>
      <w:r w:rsidRPr="007026CD">
        <w:rPr>
          <w:b w:val="0"/>
          <w:bCs/>
          <w:color w:val="auto"/>
        </w:rPr>
        <w:t>[Repealed.]</w:t>
      </w:r>
    </w:p>
    <w:p w14:paraId="595CE52B" w14:textId="77777777" w:rsidR="00AE5AB8" w:rsidRPr="007026CD" w:rsidRDefault="00AE5AB8" w:rsidP="00CC1F3B">
      <w:pPr>
        <w:pStyle w:val="Note"/>
        <w:rPr>
          <w:color w:val="auto"/>
        </w:rPr>
      </w:pPr>
    </w:p>
    <w:p w14:paraId="169B270F" w14:textId="2CA3B470" w:rsidR="006865E9" w:rsidRPr="007026CD" w:rsidRDefault="00CF1DCA" w:rsidP="00CC1F3B">
      <w:pPr>
        <w:pStyle w:val="Note"/>
        <w:rPr>
          <w:color w:val="auto"/>
        </w:rPr>
      </w:pPr>
      <w:r w:rsidRPr="007026CD">
        <w:rPr>
          <w:color w:val="auto"/>
        </w:rPr>
        <w:t>NOTE: The</w:t>
      </w:r>
      <w:r w:rsidR="006865E9" w:rsidRPr="007026CD">
        <w:rPr>
          <w:color w:val="auto"/>
        </w:rPr>
        <w:t xml:space="preserve"> purpose of this bill is to </w:t>
      </w:r>
      <w:r w:rsidR="00E73B27" w:rsidRPr="007026CD">
        <w:rPr>
          <w:color w:val="auto"/>
        </w:rPr>
        <w:t xml:space="preserve">establish a state-wide work release program for all </w:t>
      </w:r>
      <w:r w:rsidR="00AB058E" w:rsidRPr="007026CD">
        <w:rPr>
          <w:color w:val="auto"/>
        </w:rPr>
        <w:t>offender</w:t>
      </w:r>
      <w:r w:rsidR="00E73B27" w:rsidRPr="007026CD">
        <w:rPr>
          <w:color w:val="auto"/>
        </w:rPr>
        <w:t>s to facilitate their successful transition back into society</w:t>
      </w:r>
      <w:r w:rsidR="009F2DC4" w:rsidRPr="007026CD">
        <w:rPr>
          <w:color w:val="auto"/>
        </w:rPr>
        <w:t xml:space="preserve">; and to require that </w:t>
      </w:r>
      <w:r w:rsidR="00515F11" w:rsidRPr="007026CD">
        <w:rPr>
          <w:color w:val="auto"/>
        </w:rPr>
        <w:t xml:space="preserve">every </w:t>
      </w:r>
      <w:r w:rsidR="00A112BC" w:rsidRPr="007026CD">
        <w:rPr>
          <w:color w:val="auto"/>
        </w:rPr>
        <w:t xml:space="preserve">eligible offender </w:t>
      </w:r>
      <w:r w:rsidR="003C0BB9" w:rsidRPr="007026CD">
        <w:rPr>
          <w:color w:val="auto"/>
        </w:rPr>
        <w:t xml:space="preserve">incarcerated </w:t>
      </w:r>
      <w:r w:rsidR="00830738" w:rsidRPr="007026CD">
        <w:rPr>
          <w:color w:val="auto"/>
        </w:rPr>
        <w:t>five</w:t>
      </w:r>
      <w:r w:rsidR="003C0BB9" w:rsidRPr="007026CD">
        <w:rPr>
          <w:color w:val="auto"/>
        </w:rPr>
        <w:t xml:space="preserve"> years </w:t>
      </w:r>
      <w:r w:rsidR="00A112BC" w:rsidRPr="007026CD">
        <w:rPr>
          <w:color w:val="auto"/>
        </w:rPr>
        <w:t xml:space="preserve">participate in work release, </w:t>
      </w:r>
      <w:r w:rsidR="003C0BB9" w:rsidRPr="007026CD">
        <w:rPr>
          <w:color w:val="auto"/>
        </w:rPr>
        <w:t xml:space="preserve">or </w:t>
      </w:r>
      <w:r w:rsidR="00A112BC" w:rsidRPr="007026CD">
        <w:rPr>
          <w:color w:val="auto"/>
        </w:rPr>
        <w:t>if</w:t>
      </w:r>
      <w:r w:rsidR="00303ED5" w:rsidRPr="007026CD">
        <w:rPr>
          <w:color w:val="auto"/>
        </w:rPr>
        <w:t xml:space="preserve"> not eligible for work release</w:t>
      </w:r>
      <w:r w:rsidR="00A112BC" w:rsidRPr="007026CD">
        <w:rPr>
          <w:color w:val="auto"/>
        </w:rPr>
        <w:t>,</w:t>
      </w:r>
      <w:r w:rsidR="00303ED5" w:rsidRPr="007026CD">
        <w:rPr>
          <w:color w:val="auto"/>
        </w:rPr>
        <w:t xml:space="preserve"> to enter into and complete a reentry plan </w:t>
      </w:r>
      <w:r w:rsidR="008C6695" w:rsidRPr="007026CD">
        <w:rPr>
          <w:color w:val="auto"/>
        </w:rPr>
        <w:t>as a condition of his or her parole</w:t>
      </w:r>
      <w:r w:rsidR="00E73B27" w:rsidRPr="007026CD">
        <w:rPr>
          <w:color w:val="auto"/>
        </w:rPr>
        <w:t>.</w:t>
      </w:r>
    </w:p>
    <w:p w14:paraId="59361F0C" w14:textId="77777777" w:rsidR="006865E9" w:rsidRPr="007026CD" w:rsidRDefault="00AE48A0" w:rsidP="00CC1F3B">
      <w:pPr>
        <w:pStyle w:val="Note"/>
        <w:rPr>
          <w:color w:val="auto"/>
        </w:rPr>
      </w:pPr>
      <w:r w:rsidRPr="007026CD">
        <w:rPr>
          <w:color w:val="auto"/>
        </w:rPr>
        <w:t>Strike-throughs indicate language that would be stricken from a heading or the present law and underscoring indicates new language that would be added.</w:t>
      </w:r>
    </w:p>
    <w:sectPr w:rsidR="006865E9" w:rsidRPr="007026CD" w:rsidSect="00AE5A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D0B2" w14:textId="77777777" w:rsidR="007026CD" w:rsidRDefault="007026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0973"/>
      <w:docPartObj>
        <w:docPartGallery w:val="Page Numbers (Bottom of Page)"/>
        <w:docPartUnique/>
      </w:docPartObj>
    </w:sdtPr>
    <w:sdtEndPr>
      <w:rPr>
        <w:noProof/>
      </w:rPr>
    </w:sdtEndPr>
    <w:sdtContent>
      <w:p w14:paraId="50318C7C" w14:textId="249AB3A0" w:rsidR="001F215B" w:rsidRDefault="001F21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0790C8" w14:textId="77777777" w:rsidR="001F215B" w:rsidRDefault="001F2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FC075C">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7A7A1067" w:rsidR="00C33014" w:rsidRPr="00857F66" w:rsidRDefault="00AE48A0" w:rsidP="00857F66">
    <w:pPr>
      <w:pStyle w:val="HeaderStyle"/>
    </w:pPr>
    <w:r w:rsidRPr="00857F66">
      <w:t>I</w:t>
    </w:r>
    <w:r w:rsidR="001A66B7" w:rsidRPr="00857F66">
      <w:t xml:space="preserve">ntr </w:t>
    </w:r>
    <w:sdt>
      <w:sdtPr>
        <w:tag w:val="BNumWH"/>
        <w:id w:val="138549797"/>
        <w:text/>
      </w:sdtPr>
      <w:sdtEndPr/>
      <w:sdtContent>
        <w:r w:rsidR="00857F66" w:rsidRPr="00857F66">
          <w:t>HB</w:t>
        </w:r>
      </w:sdtContent>
    </w:sdt>
    <w:r w:rsidR="007A5259" w:rsidRPr="00857F66">
      <w:t xml:space="preserve"> </w:t>
    </w:r>
    <w:r w:rsidR="00C33014" w:rsidRPr="00857F66">
      <w:ptab w:relativeTo="margin" w:alignment="center" w:leader="none"/>
    </w:r>
    <w:r w:rsidR="00C33014" w:rsidRPr="00857F66">
      <w:tab/>
    </w:r>
    <w:sdt>
      <w:sdtPr>
        <w:alias w:val="CBD Number"/>
        <w:tag w:val="CBD Number"/>
        <w:id w:val="1176923086"/>
        <w:lock w:val="sdtLocked"/>
        <w:text/>
      </w:sdtPr>
      <w:sdtEndPr/>
      <w:sdtContent>
        <w:r w:rsidR="00857F66" w:rsidRPr="00857F66">
          <w:t>2024R3902</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457F" w14:textId="77777777" w:rsidR="001F215B" w:rsidRPr="00857F66" w:rsidRDefault="001F215B" w:rsidP="001F215B">
    <w:pPr>
      <w:pStyle w:val="HeaderStyle"/>
    </w:pPr>
    <w:r w:rsidRPr="00857F66">
      <w:t xml:space="preserve">Intr </w:t>
    </w:r>
    <w:sdt>
      <w:sdtPr>
        <w:tag w:val="BNumWH"/>
        <w:id w:val="2019808916"/>
        <w:text/>
      </w:sdtPr>
      <w:sdtEndPr/>
      <w:sdtContent>
        <w:r w:rsidRPr="00857F66">
          <w:t>HB</w:t>
        </w:r>
      </w:sdtContent>
    </w:sdt>
    <w:r w:rsidRPr="00857F66">
      <w:t xml:space="preserve"> </w:t>
    </w:r>
    <w:r w:rsidRPr="00857F66">
      <w:ptab w:relativeTo="margin" w:alignment="center" w:leader="none"/>
    </w:r>
    <w:r w:rsidRPr="00857F66">
      <w:tab/>
    </w:r>
    <w:sdt>
      <w:sdtPr>
        <w:alias w:val="CBD Number"/>
        <w:tag w:val="CBD Number"/>
        <w:id w:val="1187637324"/>
        <w:text/>
      </w:sdtPr>
      <w:sdtEndPr/>
      <w:sdtContent>
        <w:r w:rsidRPr="00857F66">
          <w:t>2024R3902</w:t>
        </w:r>
      </w:sdtContent>
    </w:sdt>
  </w:p>
  <w:p w14:paraId="2B9F2985" w14:textId="77777777" w:rsidR="001F215B" w:rsidRPr="004D3ABE" w:rsidRDefault="001F215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4D07"/>
    <w:rsid w:val="000C5C77"/>
    <w:rsid w:val="000E3912"/>
    <w:rsid w:val="0010070F"/>
    <w:rsid w:val="00134C83"/>
    <w:rsid w:val="00150E74"/>
    <w:rsid w:val="0015112E"/>
    <w:rsid w:val="001552E7"/>
    <w:rsid w:val="001566B4"/>
    <w:rsid w:val="001611AA"/>
    <w:rsid w:val="001666E2"/>
    <w:rsid w:val="00194158"/>
    <w:rsid w:val="001A66B7"/>
    <w:rsid w:val="001C2525"/>
    <w:rsid w:val="001C279E"/>
    <w:rsid w:val="001D459E"/>
    <w:rsid w:val="001E7BD2"/>
    <w:rsid w:val="001F215B"/>
    <w:rsid w:val="001F2EDB"/>
    <w:rsid w:val="001F5AC4"/>
    <w:rsid w:val="00203AD8"/>
    <w:rsid w:val="00217FC7"/>
    <w:rsid w:val="0022348D"/>
    <w:rsid w:val="00226056"/>
    <w:rsid w:val="00226F8D"/>
    <w:rsid w:val="00245CAD"/>
    <w:rsid w:val="002545C4"/>
    <w:rsid w:val="002616DF"/>
    <w:rsid w:val="002672DA"/>
    <w:rsid w:val="0027011C"/>
    <w:rsid w:val="00274200"/>
    <w:rsid w:val="00275740"/>
    <w:rsid w:val="0027726B"/>
    <w:rsid w:val="00282097"/>
    <w:rsid w:val="002858A9"/>
    <w:rsid w:val="002A0269"/>
    <w:rsid w:val="002E5CB5"/>
    <w:rsid w:val="00303684"/>
    <w:rsid w:val="00303ED5"/>
    <w:rsid w:val="003143F5"/>
    <w:rsid w:val="00314854"/>
    <w:rsid w:val="00330F81"/>
    <w:rsid w:val="0034135A"/>
    <w:rsid w:val="00380309"/>
    <w:rsid w:val="00394191"/>
    <w:rsid w:val="003A1353"/>
    <w:rsid w:val="003A26FC"/>
    <w:rsid w:val="003C0BB9"/>
    <w:rsid w:val="003C1EBA"/>
    <w:rsid w:val="003C51CD"/>
    <w:rsid w:val="003C6034"/>
    <w:rsid w:val="003D5CFF"/>
    <w:rsid w:val="003E0EC6"/>
    <w:rsid w:val="00400B5C"/>
    <w:rsid w:val="00412C85"/>
    <w:rsid w:val="004368E0"/>
    <w:rsid w:val="00447791"/>
    <w:rsid w:val="00447B43"/>
    <w:rsid w:val="00456B37"/>
    <w:rsid w:val="004611BC"/>
    <w:rsid w:val="00477A6C"/>
    <w:rsid w:val="0048345F"/>
    <w:rsid w:val="00490C48"/>
    <w:rsid w:val="004B337B"/>
    <w:rsid w:val="004C13DD"/>
    <w:rsid w:val="004C4895"/>
    <w:rsid w:val="004C61DF"/>
    <w:rsid w:val="004D3ABE"/>
    <w:rsid w:val="004D5099"/>
    <w:rsid w:val="004E3441"/>
    <w:rsid w:val="004E7BF2"/>
    <w:rsid w:val="00500579"/>
    <w:rsid w:val="00507C31"/>
    <w:rsid w:val="00515F11"/>
    <w:rsid w:val="00562FE5"/>
    <w:rsid w:val="0057268D"/>
    <w:rsid w:val="00577C18"/>
    <w:rsid w:val="005A5366"/>
    <w:rsid w:val="005B1C7F"/>
    <w:rsid w:val="005B3687"/>
    <w:rsid w:val="005B4011"/>
    <w:rsid w:val="005D62A8"/>
    <w:rsid w:val="005E37C9"/>
    <w:rsid w:val="005F15FE"/>
    <w:rsid w:val="00600A0E"/>
    <w:rsid w:val="00602CA6"/>
    <w:rsid w:val="00610425"/>
    <w:rsid w:val="00613D36"/>
    <w:rsid w:val="00623021"/>
    <w:rsid w:val="006245A7"/>
    <w:rsid w:val="006369EB"/>
    <w:rsid w:val="00637E73"/>
    <w:rsid w:val="00653A94"/>
    <w:rsid w:val="006609EC"/>
    <w:rsid w:val="006865E9"/>
    <w:rsid w:val="00686E9A"/>
    <w:rsid w:val="00691F3E"/>
    <w:rsid w:val="00694BFB"/>
    <w:rsid w:val="006A106B"/>
    <w:rsid w:val="006A62FA"/>
    <w:rsid w:val="006B3506"/>
    <w:rsid w:val="006C523D"/>
    <w:rsid w:val="006D1733"/>
    <w:rsid w:val="006D4036"/>
    <w:rsid w:val="006E370E"/>
    <w:rsid w:val="006E6DD7"/>
    <w:rsid w:val="006F1EF0"/>
    <w:rsid w:val="006F27B6"/>
    <w:rsid w:val="007026CD"/>
    <w:rsid w:val="007224B4"/>
    <w:rsid w:val="00735EC8"/>
    <w:rsid w:val="0074375E"/>
    <w:rsid w:val="00771AD0"/>
    <w:rsid w:val="00771FBF"/>
    <w:rsid w:val="0077741B"/>
    <w:rsid w:val="00792D0F"/>
    <w:rsid w:val="007A004B"/>
    <w:rsid w:val="007A5259"/>
    <w:rsid w:val="007A7081"/>
    <w:rsid w:val="007B0CF1"/>
    <w:rsid w:val="007C51BB"/>
    <w:rsid w:val="007D0ABB"/>
    <w:rsid w:val="007D4E05"/>
    <w:rsid w:val="007F1CF5"/>
    <w:rsid w:val="007F5602"/>
    <w:rsid w:val="007F6125"/>
    <w:rsid w:val="0080432D"/>
    <w:rsid w:val="00804567"/>
    <w:rsid w:val="00824230"/>
    <w:rsid w:val="00830105"/>
    <w:rsid w:val="00830738"/>
    <w:rsid w:val="00831072"/>
    <w:rsid w:val="00834EDE"/>
    <w:rsid w:val="00857F66"/>
    <w:rsid w:val="008736AA"/>
    <w:rsid w:val="00874089"/>
    <w:rsid w:val="008C4BDC"/>
    <w:rsid w:val="008C6695"/>
    <w:rsid w:val="008D275D"/>
    <w:rsid w:val="008D7467"/>
    <w:rsid w:val="009140AE"/>
    <w:rsid w:val="00946186"/>
    <w:rsid w:val="00980327"/>
    <w:rsid w:val="00986478"/>
    <w:rsid w:val="009B37BD"/>
    <w:rsid w:val="009B5557"/>
    <w:rsid w:val="009C1200"/>
    <w:rsid w:val="009D5C1D"/>
    <w:rsid w:val="009E50CC"/>
    <w:rsid w:val="009F1067"/>
    <w:rsid w:val="009F2DC4"/>
    <w:rsid w:val="00A044A2"/>
    <w:rsid w:val="00A112BC"/>
    <w:rsid w:val="00A25F09"/>
    <w:rsid w:val="00A31E01"/>
    <w:rsid w:val="00A527AD"/>
    <w:rsid w:val="00A568A1"/>
    <w:rsid w:val="00A718CF"/>
    <w:rsid w:val="00A936C3"/>
    <w:rsid w:val="00AB058E"/>
    <w:rsid w:val="00AD15E3"/>
    <w:rsid w:val="00AD1BBC"/>
    <w:rsid w:val="00AE224F"/>
    <w:rsid w:val="00AE48A0"/>
    <w:rsid w:val="00AE4FFD"/>
    <w:rsid w:val="00AE5AB8"/>
    <w:rsid w:val="00AE61BE"/>
    <w:rsid w:val="00B05747"/>
    <w:rsid w:val="00B16F25"/>
    <w:rsid w:val="00B24422"/>
    <w:rsid w:val="00B50C8C"/>
    <w:rsid w:val="00B66B81"/>
    <w:rsid w:val="00B71E6F"/>
    <w:rsid w:val="00B74AE4"/>
    <w:rsid w:val="00B80C20"/>
    <w:rsid w:val="00B844FE"/>
    <w:rsid w:val="00B8545F"/>
    <w:rsid w:val="00B86B4F"/>
    <w:rsid w:val="00BA1F84"/>
    <w:rsid w:val="00BC562B"/>
    <w:rsid w:val="00BC71B7"/>
    <w:rsid w:val="00BC7836"/>
    <w:rsid w:val="00BD5483"/>
    <w:rsid w:val="00BE257E"/>
    <w:rsid w:val="00BE74E6"/>
    <w:rsid w:val="00C22CDD"/>
    <w:rsid w:val="00C2728F"/>
    <w:rsid w:val="00C33014"/>
    <w:rsid w:val="00C33434"/>
    <w:rsid w:val="00C34869"/>
    <w:rsid w:val="00C37A09"/>
    <w:rsid w:val="00C42EB6"/>
    <w:rsid w:val="00C50A65"/>
    <w:rsid w:val="00C562A9"/>
    <w:rsid w:val="00C62327"/>
    <w:rsid w:val="00C62893"/>
    <w:rsid w:val="00C7073C"/>
    <w:rsid w:val="00C84FA2"/>
    <w:rsid w:val="00C85096"/>
    <w:rsid w:val="00C86271"/>
    <w:rsid w:val="00C86EC2"/>
    <w:rsid w:val="00C87EB2"/>
    <w:rsid w:val="00C97665"/>
    <w:rsid w:val="00CA3CAE"/>
    <w:rsid w:val="00CB20EF"/>
    <w:rsid w:val="00CB42AB"/>
    <w:rsid w:val="00CC1F3B"/>
    <w:rsid w:val="00CD12CB"/>
    <w:rsid w:val="00CD36CF"/>
    <w:rsid w:val="00CF1DCA"/>
    <w:rsid w:val="00D04135"/>
    <w:rsid w:val="00D132E8"/>
    <w:rsid w:val="00D33C54"/>
    <w:rsid w:val="00D5695A"/>
    <w:rsid w:val="00D574B2"/>
    <w:rsid w:val="00D579FC"/>
    <w:rsid w:val="00D62771"/>
    <w:rsid w:val="00D72A53"/>
    <w:rsid w:val="00D73A41"/>
    <w:rsid w:val="00D81C16"/>
    <w:rsid w:val="00D970DF"/>
    <w:rsid w:val="00D9792A"/>
    <w:rsid w:val="00DB071B"/>
    <w:rsid w:val="00DB6DB0"/>
    <w:rsid w:val="00DC2167"/>
    <w:rsid w:val="00DE526B"/>
    <w:rsid w:val="00DF199D"/>
    <w:rsid w:val="00E01542"/>
    <w:rsid w:val="00E05852"/>
    <w:rsid w:val="00E24B86"/>
    <w:rsid w:val="00E2536A"/>
    <w:rsid w:val="00E31047"/>
    <w:rsid w:val="00E31E50"/>
    <w:rsid w:val="00E365F1"/>
    <w:rsid w:val="00E36E53"/>
    <w:rsid w:val="00E50E28"/>
    <w:rsid w:val="00E5626A"/>
    <w:rsid w:val="00E62F48"/>
    <w:rsid w:val="00E66BA7"/>
    <w:rsid w:val="00E73B27"/>
    <w:rsid w:val="00E767F4"/>
    <w:rsid w:val="00E824A8"/>
    <w:rsid w:val="00E831B3"/>
    <w:rsid w:val="00E904C1"/>
    <w:rsid w:val="00E957C6"/>
    <w:rsid w:val="00E95FBC"/>
    <w:rsid w:val="00EA2BFD"/>
    <w:rsid w:val="00EC326C"/>
    <w:rsid w:val="00EC3C53"/>
    <w:rsid w:val="00EC5E63"/>
    <w:rsid w:val="00EE70CB"/>
    <w:rsid w:val="00EF56ED"/>
    <w:rsid w:val="00F0044A"/>
    <w:rsid w:val="00F17434"/>
    <w:rsid w:val="00F22D30"/>
    <w:rsid w:val="00F26FEC"/>
    <w:rsid w:val="00F30534"/>
    <w:rsid w:val="00F35AB4"/>
    <w:rsid w:val="00F41CA2"/>
    <w:rsid w:val="00F443C0"/>
    <w:rsid w:val="00F44E9E"/>
    <w:rsid w:val="00F51935"/>
    <w:rsid w:val="00F532E5"/>
    <w:rsid w:val="00F62EFB"/>
    <w:rsid w:val="00F64A96"/>
    <w:rsid w:val="00F66CD3"/>
    <w:rsid w:val="00F74DAF"/>
    <w:rsid w:val="00F75D62"/>
    <w:rsid w:val="00F87899"/>
    <w:rsid w:val="00F939A4"/>
    <w:rsid w:val="00FA1133"/>
    <w:rsid w:val="00FA243F"/>
    <w:rsid w:val="00FA7B09"/>
    <w:rsid w:val="00FB6C7B"/>
    <w:rsid w:val="00FC075C"/>
    <w:rsid w:val="00FD2A17"/>
    <w:rsid w:val="00FD51B4"/>
    <w:rsid w:val="00FD5B51"/>
    <w:rsid w:val="00FE067E"/>
    <w:rsid w:val="00FE208F"/>
    <w:rsid w:val="00FE2A64"/>
    <w:rsid w:val="00FF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EEFA91D-EDA2-4ED7-91BF-298F1FBB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73B2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94F6A" w:rsidRDefault="00194F6A">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94F6A" w:rsidRDefault="00194F6A">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94F6A" w:rsidRDefault="00194F6A">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94F6A" w:rsidRDefault="00194F6A">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94F6A" w:rsidRDefault="00194F6A">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94F6A"/>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2024-02-09T20:18:00Z</cp:lastPrinted>
  <dcterms:created xsi:type="dcterms:W3CDTF">2024-02-12T18:21:00Z</dcterms:created>
  <dcterms:modified xsi:type="dcterms:W3CDTF">2024-02-12T18:21:00Z</dcterms:modified>
</cp:coreProperties>
</file>